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2C440" w14:textId="3D67694F" w:rsidR="002D362B" w:rsidRPr="002D362B" w:rsidRDefault="002D362B" w:rsidP="002D362B">
      <w:pPr>
        <w:rPr>
          <w:rFonts w:hint="eastAsia"/>
          <w:b/>
          <w:bCs/>
        </w:rPr>
      </w:pPr>
      <w:r w:rsidRPr="002D362B">
        <w:rPr>
          <w:rFonts w:hint="eastAsia"/>
          <w:b/>
          <w:bCs/>
        </w:rPr>
        <w:t>中瑞</w:t>
      </w:r>
      <w:proofErr w:type="gramStart"/>
      <w:r w:rsidRPr="002D362B">
        <w:rPr>
          <w:rFonts w:hint="eastAsia"/>
          <w:b/>
          <w:bCs/>
        </w:rPr>
        <w:t>祥</w:t>
      </w:r>
      <w:r w:rsidRPr="002D362B">
        <w:rPr>
          <w:rFonts w:hint="eastAsia"/>
          <w:b/>
          <w:bCs/>
        </w:rPr>
        <w:t>电动振筛</w:t>
      </w:r>
      <w:proofErr w:type="gramEnd"/>
      <w:r w:rsidRPr="002D362B">
        <w:rPr>
          <w:rFonts w:hint="eastAsia"/>
          <w:b/>
          <w:bCs/>
        </w:rPr>
        <w:t>机工作原理操作</w:t>
      </w:r>
    </w:p>
    <w:p w14:paraId="6F81F2DB" w14:textId="42AFA9E2" w:rsidR="002D362B" w:rsidRDefault="002D362B" w:rsidP="002D362B"/>
    <w:p w14:paraId="64465A50" w14:textId="6557AC82" w:rsidR="002D362B" w:rsidRPr="002D362B" w:rsidRDefault="002D362B" w:rsidP="002D362B">
      <w:pPr>
        <w:rPr>
          <w:rFonts w:hint="eastAsia"/>
        </w:rPr>
      </w:pPr>
      <w:r w:rsidRPr="002D362B">
        <w:rPr>
          <w:rFonts w:hint="eastAsia"/>
        </w:rPr>
        <w:t>通过电动机驱动振动器</w:t>
      </w:r>
      <w:proofErr w:type="gramStart"/>
      <w:r w:rsidRPr="002D362B">
        <w:rPr>
          <w:rFonts w:hint="eastAsia"/>
        </w:rPr>
        <w:t>产生复旋形</w:t>
      </w:r>
      <w:proofErr w:type="gramEnd"/>
      <w:r w:rsidRPr="002D362B">
        <w:rPr>
          <w:rFonts w:hint="eastAsia"/>
        </w:rPr>
        <w:t>振动，使</w:t>
      </w:r>
      <w:proofErr w:type="gramStart"/>
      <w:r w:rsidRPr="002D362B">
        <w:rPr>
          <w:rFonts w:hint="eastAsia"/>
        </w:rPr>
        <w:t>筛体按</w:t>
      </w:r>
      <w:proofErr w:type="gramEnd"/>
      <w:r w:rsidRPr="002D362B">
        <w:rPr>
          <w:rFonts w:hint="eastAsia"/>
        </w:rPr>
        <w:t>特定轨迹运动，实现物料筛分。其工作原理和操作要点如下：</w:t>
      </w:r>
    </w:p>
    <w:p w14:paraId="7A0392F0" w14:textId="77777777" w:rsidR="002D362B" w:rsidRPr="002D362B" w:rsidRDefault="002D362B" w:rsidP="002D362B">
      <w:pPr>
        <w:rPr>
          <w:rFonts w:hint="eastAsia"/>
        </w:rPr>
      </w:pPr>
    </w:p>
    <w:p w14:paraId="76290642" w14:textId="77777777" w:rsidR="002D362B" w:rsidRPr="002D362B" w:rsidRDefault="002D362B" w:rsidP="002D362B">
      <w:pPr>
        <w:rPr>
          <w:rFonts w:hint="eastAsia"/>
        </w:rPr>
      </w:pPr>
      <w:r w:rsidRPr="002D362B">
        <w:rPr>
          <w:rFonts w:hint="eastAsia"/>
        </w:rPr>
        <w:t>工作原理</w:t>
      </w:r>
    </w:p>
    <w:p w14:paraId="1EE20299" w14:textId="77777777" w:rsidR="002D362B" w:rsidRPr="002D362B" w:rsidRDefault="002D362B" w:rsidP="002D362B">
      <w:proofErr w:type="gramStart"/>
      <w:r w:rsidRPr="002D362B">
        <w:rPr>
          <w:rFonts w:hint="eastAsia"/>
        </w:rPr>
        <w:t>电动振筛</w:t>
      </w:r>
      <w:proofErr w:type="gramEnd"/>
      <w:r w:rsidRPr="002D362B">
        <w:rPr>
          <w:rFonts w:hint="eastAsia"/>
        </w:rPr>
        <w:t>机由电动机通过传动轴和</w:t>
      </w:r>
      <w:proofErr w:type="gramStart"/>
      <w:r w:rsidRPr="002D362B">
        <w:rPr>
          <w:rFonts w:hint="eastAsia"/>
        </w:rPr>
        <w:t>蜗轮副带动偏心轴</w:t>
      </w:r>
      <w:proofErr w:type="gramEnd"/>
      <w:r w:rsidRPr="002D362B">
        <w:rPr>
          <w:rFonts w:hint="eastAsia"/>
        </w:rPr>
        <w:t>旋转，产生激振力。振动器通过弹簧连接使</w:t>
      </w:r>
      <w:proofErr w:type="gramStart"/>
      <w:r w:rsidRPr="002D362B">
        <w:rPr>
          <w:rFonts w:hint="eastAsia"/>
        </w:rPr>
        <w:t>筛体产生复旋</w:t>
      </w:r>
      <w:proofErr w:type="gramEnd"/>
      <w:r w:rsidRPr="002D362B">
        <w:rPr>
          <w:rFonts w:hint="eastAsia"/>
        </w:rPr>
        <w:t>形振动（水平投影为圆，垂直面为椭圆），物料在振动作用下按特定轨迹运动。调节相位角可改变物料运动轨迹，实现辐散或聚拢筛分。</w:t>
      </w:r>
      <w:r w:rsidRPr="002D362B">
        <w:t xml:space="preserve"> </w:t>
      </w:r>
      <w:r w:rsidRPr="002D362B">
        <w:rPr>
          <w:rFonts w:ascii="Times New Roman" w:hAnsi="Times New Roman" w:cs="Times New Roman"/>
        </w:rPr>
        <w:t>‌</w:t>
      </w:r>
    </w:p>
    <w:p w14:paraId="72FAC636" w14:textId="77777777" w:rsidR="002D362B" w:rsidRPr="002D362B" w:rsidRDefault="002D362B" w:rsidP="002D362B">
      <w:pPr>
        <w:rPr>
          <w:rFonts w:hint="eastAsia"/>
        </w:rPr>
      </w:pPr>
    </w:p>
    <w:p w14:paraId="1992FBB5" w14:textId="77777777" w:rsidR="002D362B" w:rsidRPr="002D362B" w:rsidRDefault="002D362B" w:rsidP="002D362B">
      <w:pPr>
        <w:rPr>
          <w:rFonts w:hint="eastAsia"/>
        </w:rPr>
      </w:pPr>
      <w:r w:rsidRPr="002D362B">
        <w:rPr>
          <w:rFonts w:hint="eastAsia"/>
        </w:rPr>
        <w:t>操作要点</w:t>
      </w:r>
    </w:p>
    <w:p w14:paraId="36CF0C6C" w14:textId="77777777" w:rsidR="002D362B" w:rsidRPr="002D362B" w:rsidRDefault="002D362B" w:rsidP="002D362B">
      <w:r w:rsidRPr="002D362B">
        <w:rPr>
          <w:rFonts w:ascii="Times New Roman" w:hAnsi="Times New Roman" w:cs="Times New Roman"/>
        </w:rPr>
        <w:t>‌</w:t>
      </w:r>
      <w:proofErr w:type="gramStart"/>
      <w:r w:rsidRPr="002D362B">
        <w:rPr>
          <w:rFonts w:hint="eastAsia"/>
        </w:rPr>
        <w:t>组装筛体</w:t>
      </w:r>
      <w:proofErr w:type="gramEnd"/>
      <w:r w:rsidRPr="002D362B">
        <w:rPr>
          <w:rFonts w:ascii="Times New Roman" w:hAnsi="Times New Roman" w:cs="Times New Roman"/>
        </w:rPr>
        <w:t>‌</w:t>
      </w:r>
      <w:r w:rsidRPr="002D362B">
        <w:rPr>
          <w:rFonts w:ascii="等线" w:eastAsia="等线" w:hAnsi="等线" w:cs="等线" w:hint="eastAsia"/>
        </w:rPr>
        <w:t>：按筛孔大小顺序叠放套筛，底部加装筛底，组合后固定于振动底座。</w:t>
      </w:r>
      <w:r w:rsidRPr="002D362B">
        <w:t xml:space="preserve"> </w:t>
      </w:r>
      <w:r w:rsidRPr="002D362B">
        <w:rPr>
          <w:rFonts w:ascii="Times New Roman" w:hAnsi="Times New Roman" w:cs="Times New Roman"/>
        </w:rPr>
        <w:t>‌</w:t>
      </w:r>
    </w:p>
    <w:p w14:paraId="401C5184" w14:textId="3683476B" w:rsidR="002D362B" w:rsidRPr="002D362B" w:rsidRDefault="002D362B" w:rsidP="002D362B">
      <w:pPr>
        <w:rPr>
          <w:rFonts w:hint="eastAsia"/>
        </w:rPr>
      </w:pPr>
    </w:p>
    <w:p w14:paraId="19701D55" w14:textId="77777777" w:rsidR="002D362B" w:rsidRPr="002D362B" w:rsidRDefault="002D362B" w:rsidP="002D362B">
      <w:r w:rsidRPr="002D362B">
        <w:rPr>
          <w:rFonts w:ascii="Times New Roman" w:hAnsi="Times New Roman" w:cs="Times New Roman"/>
        </w:rPr>
        <w:t>‌</w:t>
      </w:r>
      <w:r w:rsidRPr="002D362B">
        <w:rPr>
          <w:rFonts w:hint="eastAsia"/>
        </w:rPr>
        <w:t>启动设备</w:t>
      </w:r>
      <w:r w:rsidRPr="002D362B">
        <w:rPr>
          <w:rFonts w:ascii="Times New Roman" w:hAnsi="Times New Roman" w:cs="Times New Roman"/>
        </w:rPr>
        <w:t>‌</w:t>
      </w:r>
      <w:r w:rsidRPr="002D362B">
        <w:rPr>
          <w:rFonts w:ascii="等线" w:eastAsia="等线" w:hAnsi="等线" w:cs="等线" w:hint="eastAsia"/>
        </w:rPr>
        <w:t>：接通电源后，电机带动摆动架旋转，通过偏心轮和弹簧系统使</w:t>
      </w:r>
      <w:proofErr w:type="gramStart"/>
      <w:r w:rsidRPr="002D362B">
        <w:rPr>
          <w:rFonts w:ascii="等线" w:eastAsia="等线" w:hAnsi="等线" w:cs="等线" w:hint="eastAsia"/>
        </w:rPr>
        <w:t>筛体产生复旋</w:t>
      </w:r>
      <w:proofErr w:type="gramEnd"/>
      <w:r w:rsidRPr="002D362B">
        <w:rPr>
          <w:rFonts w:ascii="等线" w:eastAsia="等线" w:hAnsi="等线" w:cs="等线" w:hint="eastAsia"/>
        </w:rPr>
        <w:t>振动。</w:t>
      </w:r>
      <w:r w:rsidRPr="002D362B">
        <w:t xml:space="preserve"> </w:t>
      </w:r>
      <w:r w:rsidRPr="002D362B">
        <w:rPr>
          <w:rFonts w:ascii="Times New Roman" w:hAnsi="Times New Roman" w:cs="Times New Roman"/>
        </w:rPr>
        <w:t>‌</w:t>
      </w:r>
    </w:p>
    <w:p w14:paraId="1611E4FB" w14:textId="77777777" w:rsidR="002D362B" w:rsidRPr="002D362B" w:rsidRDefault="002D362B" w:rsidP="002D362B">
      <w:r w:rsidRPr="002D362B">
        <w:rPr>
          <w:rFonts w:ascii="Times New Roman" w:hAnsi="Times New Roman" w:cs="Times New Roman"/>
        </w:rPr>
        <w:t>‌</w:t>
      </w:r>
      <w:r w:rsidRPr="002D362B">
        <w:rPr>
          <w:rFonts w:hint="eastAsia"/>
        </w:rPr>
        <w:t>定时控制</w:t>
      </w:r>
      <w:r w:rsidRPr="002D362B">
        <w:rPr>
          <w:rFonts w:ascii="Times New Roman" w:hAnsi="Times New Roman" w:cs="Times New Roman"/>
        </w:rPr>
        <w:t>‌</w:t>
      </w:r>
      <w:r w:rsidRPr="002D362B">
        <w:rPr>
          <w:rFonts w:ascii="等线" w:eastAsia="等线" w:hAnsi="等线" w:cs="等线" w:hint="eastAsia"/>
        </w:rPr>
        <w:t>：通过定时器设定工作时间，到期自动停机。</w:t>
      </w:r>
      <w:r w:rsidRPr="002D362B">
        <w:t xml:space="preserve"> </w:t>
      </w:r>
      <w:r w:rsidRPr="002D362B">
        <w:rPr>
          <w:rFonts w:ascii="Times New Roman" w:hAnsi="Times New Roman" w:cs="Times New Roman"/>
        </w:rPr>
        <w:t>‌</w:t>
      </w:r>
    </w:p>
    <w:p w14:paraId="478A24E2" w14:textId="73163885" w:rsidR="002D362B" w:rsidRPr="002D362B" w:rsidRDefault="002D362B" w:rsidP="002D362B">
      <w:pPr>
        <w:rPr>
          <w:rFonts w:hint="eastAsia"/>
        </w:rPr>
      </w:pPr>
    </w:p>
    <w:p w14:paraId="19B5D8AE" w14:textId="77777777" w:rsidR="002D362B" w:rsidRPr="002D362B" w:rsidRDefault="002D362B" w:rsidP="002D362B">
      <w:r w:rsidRPr="002D362B">
        <w:rPr>
          <w:rFonts w:ascii="Times New Roman" w:hAnsi="Times New Roman" w:cs="Times New Roman"/>
        </w:rPr>
        <w:t>‌</w:t>
      </w:r>
      <w:r w:rsidRPr="002D362B">
        <w:rPr>
          <w:rFonts w:hint="eastAsia"/>
        </w:rPr>
        <w:t>物料投放</w:t>
      </w:r>
      <w:r w:rsidRPr="002D362B">
        <w:rPr>
          <w:rFonts w:ascii="Times New Roman" w:hAnsi="Times New Roman" w:cs="Times New Roman"/>
        </w:rPr>
        <w:t>‌</w:t>
      </w:r>
      <w:r w:rsidRPr="002D362B">
        <w:rPr>
          <w:rFonts w:ascii="等线" w:eastAsia="等线" w:hAnsi="等线" w:cs="等线" w:hint="eastAsia"/>
        </w:rPr>
        <w:t>：将待筛物料倒入上层筛孔，启动后开始筛分。</w:t>
      </w:r>
      <w:r w:rsidRPr="002D362B">
        <w:t xml:space="preserve"> </w:t>
      </w:r>
      <w:r w:rsidRPr="002D362B">
        <w:rPr>
          <w:rFonts w:ascii="Times New Roman" w:hAnsi="Times New Roman" w:cs="Times New Roman"/>
        </w:rPr>
        <w:t>‌</w:t>
      </w:r>
    </w:p>
    <w:p w14:paraId="55B3EB82" w14:textId="77777777" w:rsidR="002D362B" w:rsidRPr="002D362B" w:rsidRDefault="002D362B" w:rsidP="002D362B">
      <w:r w:rsidRPr="002D362B">
        <w:rPr>
          <w:rFonts w:ascii="Times New Roman" w:hAnsi="Times New Roman" w:cs="Times New Roman"/>
        </w:rPr>
        <w:t>‌</w:t>
      </w:r>
      <w:r w:rsidRPr="002D362B">
        <w:rPr>
          <w:rFonts w:hint="eastAsia"/>
        </w:rPr>
        <w:t>结果处理</w:t>
      </w:r>
      <w:r w:rsidRPr="002D362B">
        <w:rPr>
          <w:rFonts w:ascii="Times New Roman" w:hAnsi="Times New Roman" w:cs="Times New Roman"/>
        </w:rPr>
        <w:t>‌</w:t>
      </w:r>
      <w:r w:rsidRPr="002D362B">
        <w:rPr>
          <w:rFonts w:ascii="等线" w:eastAsia="等线" w:hAnsi="等线" w:cs="等线" w:hint="eastAsia"/>
        </w:rPr>
        <w:t>：筛分结束后，逐层取下分样筛称重，按需进一步处理。</w:t>
      </w:r>
      <w:r w:rsidRPr="002D362B">
        <w:t xml:space="preserve"> </w:t>
      </w:r>
      <w:r w:rsidRPr="002D362B">
        <w:rPr>
          <w:rFonts w:ascii="Times New Roman" w:hAnsi="Times New Roman" w:cs="Times New Roman"/>
        </w:rPr>
        <w:t>‌</w:t>
      </w:r>
    </w:p>
    <w:p w14:paraId="383FAA0D" w14:textId="77777777" w:rsidR="002D362B" w:rsidRPr="002D362B" w:rsidRDefault="002D362B" w:rsidP="002D362B">
      <w:r w:rsidRPr="002D362B">
        <w:rPr>
          <w:rFonts w:hint="eastAsia"/>
        </w:rPr>
        <w:t>设备运行参数包括振动频率（约</w:t>
      </w:r>
      <w:r w:rsidRPr="002D362B">
        <w:t xml:space="preserve">1400次/分钟）、功率180W等，需根据物料特性调整。 </w:t>
      </w:r>
      <w:r w:rsidRPr="002D362B">
        <w:rPr>
          <w:rFonts w:ascii="Times New Roman" w:hAnsi="Times New Roman" w:cs="Times New Roman"/>
        </w:rPr>
        <w:t>‌</w:t>
      </w:r>
    </w:p>
    <w:p w14:paraId="652F2612" w14:textId="77777777" w:rsidR="002D362B" w:rsidRPr="002D362B" w:rsidRDefault="002D362B" w:rsidP="002D362B">
      <w:pPr>
        <w:rPr>
          <w:rFonts w:hint="eastAsia"/>
        </w:rPr>
      </w:pPr>
    </w:p>
    <w:p w14:paraId="2743EB2B" w14:textId="77777777" w:rsidR="002D362B" w:rsidRPr="002D362B" w:rsidRDefault="002D362B" w:rsidP="002D362B">
      <w:pPr>
        <w:rPr>
          <w:rFonts w:hint="eastAsia"/>
        </w:rPr>
      </w:pPr>
    </w:p>
    <w:p w14:paraId="1DF49810" w14:textId="20EDFE01" w:rsidR="00513954" w:rsidRPr="002D362B" w:rsidRDefault="00513954" w:rsidP="002D362B"/>
    <w:sectPr w:rsidR="00513954" w:rsidRPr="002D36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874E7"/>
    <w:multiLevelType w:val="multilevel"/>
    <w:tmpl w:val="2C286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1A0960"/>
    <w:multiLevelType w:val="multilevel"/>
    <w:tmpl w:val="93720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0521194">
    <w:abstractNumId w:val="1"/>
  </w:num>
  <w:num w:numId="2" w16cid:durableId="1478643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954"/>
    <w:rsid w:val="0022780C"/>
    <w:rsid w:val="002D362B"/>
    <w:rsid w:val="00513954"/>
    <w:rsid w:val="0079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445B00"/>
  <w15:chartTrackingRefBased/>
  <w15:docId w15:val="{D1335977-9A46-420B-94DA-64D639D0F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1395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3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395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395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395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395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395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395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395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1395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13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13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1395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1395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1395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1395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1395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1395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1395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13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395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1395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13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1395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1395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1395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13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1395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139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05907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846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8769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216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720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7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75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96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777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5212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205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9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559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282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307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485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8219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570067">
                                                  <w:marLeft w:val="-195"/>
                                                  <w:marRight w:val="-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598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206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000982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9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35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100147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70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858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45358">
                                              <w:marLeft w:val="-240"/>
                                              <w:marRight w:val="-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004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545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1300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12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3312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2261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616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9199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728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6112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9105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203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29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348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55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77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551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53787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24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711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36450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12" w:color="auto"/>
                            <w:left w:val="none" w:sz="0" w:space="12" w:color="auto"/>
                            <w:bottom w:val="none" w:sz="0" w:space="12" w:color="auto"/>
                            <w:right w:val="none" w:sz="0" w:space="12" w:color="auto"/>
                          </w:divBdr>
                          <w:divsChild>
                            <w:div w:id="86425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05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607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234505">
                                          <w:marLeft w:val="-120"/>
                                          <w:marRight w:val="-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502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213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883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1952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929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726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342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0625906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793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4946635">
                                                          <w:marLeft w:val="-60"/>
                                                          <w:marRight w:val="-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770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0986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831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9232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861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84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540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380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090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34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014121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361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04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88355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17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609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51204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133767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288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954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49929">
                                              <w:marLeft w:val="0"/>
                                              <w:marRight w:val="0"/>
                                              <w:marTop w:val="3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210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140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14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08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4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994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581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27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4557439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0486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884804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227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573876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2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0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71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59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130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991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166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86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93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07019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7214371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9283051">
                                                      <w:marLeft w:val="-150"/>
                                                      <w:marRight w:val="-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922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1549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6007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138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9428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62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918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67218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7122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181755">
                                                      <w:marLeft w:val="-150"/>
                                                      <w:marRight w:val="-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024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715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9881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140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2364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63905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3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75837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81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23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45499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756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69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238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449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9517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5776205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90611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2145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7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96210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891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990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5705781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620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68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45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585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6381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323965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0213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5718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069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986681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565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055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347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083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70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062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036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459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6802773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81192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175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466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11652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471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2606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75546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800777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15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233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296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09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3836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4714185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22677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0779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949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71724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14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035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3699426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633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2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18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9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3860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646780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21745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0033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188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945724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874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446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571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369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286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98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393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4434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52941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27236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2304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071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696412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996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974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617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52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29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219112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739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86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7273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993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95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498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90398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782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3069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811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83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3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1078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309299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217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36401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3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205482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556913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80862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935170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10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40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56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79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764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9444208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1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238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739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801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533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094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589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740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789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2299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6578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446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211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9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0003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05835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4601">
                      <w:marLeft w:val="0"/>
                      <w:marRight w:val="0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07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65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28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0769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32912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022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3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09418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753826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156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10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3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2413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17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919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7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8231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186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93483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37956">
                                          <w:marLeft w:val="0"/>
                                          <w:marRight w:val="6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833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19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0631376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05419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7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421717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73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63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320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746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35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8529888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139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7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0881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234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814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448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266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741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453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1719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97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647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6977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442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79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73358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094221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372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57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31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52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1395849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932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620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672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368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281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602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345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041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273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6321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59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800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09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5123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7734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52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56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51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375644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71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710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87209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040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845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035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27097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196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859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4810338">
                                              <w:marLeft w:val="0"/>
                                              <w:marRight w:val="0"/>
                                              <w:marTop w:val="3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4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72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967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12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295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750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661939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00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7454377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1296">
                  <w:marLeft w:val="0"/>
                  <w:marRight w:val="0"/>
                  <w:marTop w:val="9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5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2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34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9029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2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0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6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5739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80417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95639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8788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92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43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44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384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87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169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69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046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537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345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191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731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8035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042631">
                                                  <w:marLeft w:val="-195"/>
                                                  <w:marRight w:val="-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489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52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600161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0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85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378852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12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047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707720">
                                              <w:marLeft w:val="-240"/>
                                              <w:marRight w:val="-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90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047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6554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067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463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744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078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763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060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106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3683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4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566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258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338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075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933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6126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3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07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4695394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12" w:color="auto"/>
                            <w:left w:val="none" w:sz="0" w:space="12" w:color="auto"/>
                            <w:bottom w:val="none" w:sz="0" w:space="12" w:color="auto"/>
                            <w:right w:val="none" w:sz="0" w:space="12" w:color="auto"/>
                          </w:divBdr>
                          <w:divsChild>
                            <w:div w:id="119572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06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95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150038">
                                          <w:marLeft w:val="-120"/>
                                          <w:marRight w:val="-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77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024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6589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168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748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134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537433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70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038924">
                                                          <w:marLeft w:val="-60"/>
                                                          <w:marRight w:val="-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9034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0376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600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604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321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0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29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059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412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5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92084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07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36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62007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98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0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2911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892962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67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5974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470538">
                                              <w:marLeft w:val="0"/>
                                              <w:marRight w:val="0"/>
                                              <w:marTop w:val="3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028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934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308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8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48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6916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325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772267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184914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53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045536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41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414491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8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278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39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28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43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7532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11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52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938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087849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1302394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789071">
                                                      <w:marLeft w:val="-150"/>
                                                      <w:marRight w:val="-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085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175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8070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032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619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222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5671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712551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1152664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174052">
                                                      <w:marLeft w:val="-150"/>
                                                      <w:marRight w:val="-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5005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093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9508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058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9353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87555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2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0940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711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94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32872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487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2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736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542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0570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8549238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094622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1723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797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188272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981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5188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1939022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47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305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184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79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764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8005624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60518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4707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521801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113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855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129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427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47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04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42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7315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6372615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75239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942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228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794699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42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9854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614340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40108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92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869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874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321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0892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168433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59642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6029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13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112012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178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1012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9759510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291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765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440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356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2386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2388835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64215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47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05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588400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202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35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6626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05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54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398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20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226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130661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08151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1920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30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698136">
                                                      <w:marLeft w:val="0"/>
                                                      <w:marRight w:val="6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163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84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698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400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9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516367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426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725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38909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217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636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405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51916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85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4744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769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924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08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7053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813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850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0974321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075383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204935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3707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074260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7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70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5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569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566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4409259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046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5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099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580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82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937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543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19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3250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687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423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753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71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416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94010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867698">
                      <w:marLeft w:val="0"/>
                      <w:marRight w:val="0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83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97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79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80402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88844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585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1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75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35783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52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574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13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99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867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38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6540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797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7414382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177718">
                                          <w:marLeft w:val="0"/>
                                          <w:marRight w:val="6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05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884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4393625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4965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41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653192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9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962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13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57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249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2614170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23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76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7597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42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963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88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4311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940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3944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8152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224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770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874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551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1423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30945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053812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77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0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494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07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558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4012691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363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99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7250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763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428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794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58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358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0806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61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012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298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272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48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676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79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445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8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05228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8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042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19451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345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60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102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179634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589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073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983938">
                                              <w:marLeft w:val="0"/>
                                              <w:marRight w:val="0"/>
                                              <w:marTop w:val="3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941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542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919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146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98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5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211116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409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349816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19950">
                  <w:marLeft w:val="0"/>
                  <w:marRight w:val="0"/>
                  <w:marTop w:val="9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6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6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878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41187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7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8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234</Characters>
  <Application>Microsoft Office Word</Application>
  <DocSecurity>0</DocSecurity>
  <Lines>15</Lines>
  <Paragraphs>3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2025-07-16T00:09:00Z</dcterms:created>
  <dcterms:modified xsi:type="dcterms:W3CDTF">2025-07-16T00:09:00Z</dcterms:modified>
</cp:coreProperties>
</file>